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94" w:rsidRDefault="00435F94" w:rsidP="00435F94">
      <w:pPr>
        <w:ind w:left="709"/>
        <w:jc w:val="both"/>
        <w:rPr>
          <w:b/>
          <w:sz w:val="24"/>
        </w:rPr>
      </w:pPr>
      <w:r>
        <w:rPr>
          <w:b/>
          <w:sz w:val="24"/>
        </w:rPr>
        <w:t>Сведения о т</w:t>
      </w:r>
      <w:r>
        <w:rPr>
          <w:b/>
          <w:sz w:val="24"/>
        </w:rPr>
        <w:t>рудоустройств</w:t>
      </w:r>
      <w:r>
        <w:rPr>
          <w:b/>
          <w:sz w:val="24"/>
        </w:rPr>
        <w:t>е</w:t>
      </w:r>
      <w:r>
        <w:rPr>
          <w:b/>
          <w:sz w:val="24"/>
        </w:rPr>
        <w:t xml:space="preserve"> выпускников дневной формы обучения</w:t>
      </w:r>
      <w:r>
        <w:rPr>
          <w:b/>
          <w:sz w:val="24"/>
        </w:rPr>
        <w:t xml:space="preserve"> 2019 года</w:t>
      </w:r>
    </w:p>
    <w:p w:rsidR="00435F94" w:rsidRDefault="00435F94" w:rsidP="00435F94">
      <w:pPr>
        <w:tabs>
          <w:tab w:val="left" w:pos="851"/>
        </w:tabs>
        <w:jc w:val="both"/>
        <w:rPr>
          <w:b/>
          <w:sz w:val="24"/>
        </w:rPr>
      </w:pPr>
    </w:p>
    <w:tbl>
      <w:tblPr>
        <w:tblW w:w="157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87"/>
        <w:gridCol w:w="3125"/>
        <w:gridCol w:w="1984"/>
        <w:gridCol w:w="1239"/>
        <w:gridCol w:w="1170"/>
        <w:gridCol w:w="1561"/>
        <w:gridCol w:w="1984"/>
        <w:gridCol w:w="1949"/>
        <w:gridCol w:w="1701"/>
      </w:tblGrid>
      <w:tr w:rsidR="00435F94" w:rsidTr="00435F94">
        <w:trPr>
          <w:trHeight w:val="61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F94" w:rsidRDefault="00435F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F94" w:rsidRDefault="00435F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специальности, профессии по перечням профессий и специальностей, утвержденных приказом  </w:t>
            </w:r>
            <w:proofErr w:type="spellStart"/>
            <w:r>
              <w:rPr>
                <w:b/>
                <w:bCs/>
                <w:color w:val="000000"/>
              </w:rPr>
              <w:t>Минобрнауки</w:t>
            </w:r>
            <w:proofErr w:type="spellEnd"/>
            <w:r>
              <w:rPr>
                <w:b/>
                <w:bCs/>
                <w:color w:val="000000"/>
              </w:rPr>
              <w:t xml:space="preserve"> России от 29 октября 2013 г. №1199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F94" w:rsidRDefault="00435F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выпускников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94" w:rsidRDefault="00435F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Фактически трудоустроено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F94" w:rsidRDefault="00435F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Продолжили обучение ВУЗ/СПО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F94" w:rsidRDefault="00435F94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Призваны в ряды В</w:t>
            </w:r>
            <w:r>
              <w:rPr>
                <w:b/>
                <w:bCs/>
                <w:color w:val="000000"/>
              </w:rPr>
              <w:t>ооруженных сил</w:t>
            </w:r>
            <w:proofErr w:type="gramEnd"/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F94" w:rsidRDefault="00435F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Отпуск по уходу за 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>ребенком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F94" w:rsidRDefault="00435F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 трудоустроены</w:t>
            </w:r>
          </w:p>
        </w:tc>
      </w:tr>
      <w:tr w:rsidR="00435F94" w:rsidTr="00435F94">
        <w:trPr>
          <w:trHeight w:val="108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F94" w:rsidRDefault="00435F94">
            <w:pPr>
              <w:rPr>
                <w:b/>
                <w:bCs/>
                <w:color w:val="000000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F94" w:rsidRDefault="00435F94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F94" w:rsidRDefault="00435F94">
            <w:pPr>
              <w:rPr>
                <w:b/>
                <w:bCs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94" w:rsidRDefault="00435F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профессии/специальности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94" w:rsidRDefault="00435F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 по профессии/специальности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F94" w:rsidRDefault="00435F94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F94" w:rsidRDefault="00435F94">
            <w:pPr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F94" w:rsidRDefault="00435F9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F94" w:rsidRDefault="00435F94">
            <w:pPr>
              <w:rPr>
                <w:b/>
                <w:bCs/>
                <w:color w:val="000000"/>
              </w:rPr>
            </w:pPr>
          </w:p>
        </w:tc>
      </w:tr>
      <w:tr w:rsidR="00435F94" w:rsidTr="00435F94">
        <w:trPr>
          <w:trHeight w:val="8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21.02.03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Сооружение и эксплуатация </w:t>
            </w:r>
            <w:proofErr w:type="spellStart"/>
            <w:r>
              <w:rPr>
                <w:color w:val="000000"/>
                <w:sz w:val="22"/>
                <w:szCs w:val="22"/>
              </w:rPr>
              <w:t>газонефтепроводов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газонефтехранилищ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5F94" w:rsidTr="00435F94">
        <w:trPr>
          <w:trHeight w:val="8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21.02.01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и эксплуатация нефтяных и газовых месторождений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5F94" w:rsidTr="00435F94">
        <w:trPr>
          <w:trHeight w:val="28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49.02.01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35F94" w:rsidTr="00435F94">
        <w:trPr>
          <w:trHeight w:val="56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40.02.01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Право и организация </w:t>
            </w:r>
            <w:proofErr w:type="gramStart"/>
            <w:r>
              <w:rPr>
                <w:color w:val="000000"/>
                <w:sz w:val="22"/>
                <w:szCs w:val="22"/>
              </w:rPr>
              <w:t>социального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5F94" w:rsidTr="00435F94">
        <w:trPr>
          <w:trHeight w:val="56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40.02.02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5F94" w:rsidTr="00435F94">
        <w:trPr>
          <w:trHeight w:val="9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15.02.07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Автоматизация технологических процессов и производств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5F94" w:rsidTr="00435F94">
        <w:trPr>
          <w:trHeight w:val="28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15.02.08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 машиностроения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35F94" w:rsidTr="00435F94">
        <w:trPr>
          <w:trHeight w:val="56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27.02.02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Техническое регулирование и управление качеством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5F94" w:rsidTr="00435F94">
        <w:trPr>
          <w:trHeight w:val="8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23.02.01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перевозок и управление на транспорте (по видам)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5F94" w:rsidTr="00435F94">
        <w:trPr>
          <w:trHeight w:val="28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42.02.01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Реклама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35F94" w:rsidTr="00435F94">
        <w:trPr>
          <w:trHeight w:val="8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23.02.03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Техническое обслуживание и ремонт автомобильного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5F94" w:rsidTr="00435F94">
        <w:trPr>
          <w:trHeight w:val="63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44.02.06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Профессиональное обучение (по отраслям)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5F94" w:rsidTr="00435F94">
        <w:trPr>
          <w:trHeight w:val="28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20.02.04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5F94" w:rsidTr="00435F94">
        <w:trPr>
          <w:trHeight w:val="56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20.02.02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Защита в чрезвычайных ситуациях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435F94" w:rsidTr="00435F94">
        <w:trPr>
          <w:trHeight w:val="6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09.02.03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Программирование в компьютерных системах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5F94" w:rsidTr="00435F94">
        <w:trPr>
          <w:trHeight w:val="56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09.02.01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Компьютерные системы и комплексы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5F94" w:rsidTr="00435F94">
        <w:trPr>
          <w:trHeight w:val="28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09.02.02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Компьютерные сети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5F94" w:rsidTr="00435F94">
        <w:trPr>
          <w:trHeight w:val="8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10.02.03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Информационная безопасность автоматизированных систем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5F94" w:rsidTr="00435F94">
        <w:trPr>
          <w:trHeight w:val="28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54.02.01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Дизайн (по отраслям)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5F94" w:rsidTr="00435F94">
        <w:trPr>
          <w:trHeight w:val="57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38.02.01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Экономика и бухгалтерский учет (по отраслям)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5F94" w:rsidTr="00435F94">
        <w:trPr>
          <w:trHeight w:val="28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43.02.10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Туризм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35F94" w:rsidTr="00435F94">
        <w:trPr>
          <w:trHeight w:val="28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38.02.07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Банковское дело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5F94" w:rsidTr="00435F94">
        <w:trPr>
          <w:trHeight w:val="28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38.02.04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Коммерция (по отраслям)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5F94" w:rsidTr="00435F94">
        <w:trPr>
          <w:trHeight w:val="5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46.02.01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Документационное обеспечение управления и архивоведения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435F94" w:rsidTr="00435F94">
        <w:trPr>
          <w:trHeight w:val="8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38.02.05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Товароведение и экспертиза качества потребительских товаров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5F94" w:rsidTr="00435F94">
        <w:trPr>
          <w:trHeight w:val="94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54.02.02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F94" w:rsidRDefault="00435F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Декоративн</w:t>
            </w:r>
            <w:proofErr w:type="gramStart"/>
            <w:r>
              <w:rPr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прикладное искусство и народные промыслы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F94" w:rsidRDefault="00435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5F94" w:rsidTr="00435F94">
        <w:trPr>
          <w:trHeight w:val="28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F94" w:rsidRDefault="00435F9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F94" w:rsidRDefault="00435F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F94" w:rsidRDefault="00435F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F94" w:rsidRDefault="00435F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F94" w:rsidRDefault="00435F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F94" w:rsidRDefault="00435F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F94" w:rsidRDefault="00435F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F94" w:rsidRDefault="00435F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</w:tbl>
    <w:p w:rsidR="00435F94" w:rsidRDefault="00435F94" w:rsidP="00435F94">
      <w:pPr>
        <w:tabs>
          <w:tab w:val="left" w:pos="851"/>
        </w:tabs>
        <w:jc w:val="both"/>
        <w:rPr>
          <w:b/>
          <w:sz w:val="24"/>
        </w:rPr>
      </w:pPr>
    </w:p>
    <w:p w:rsidR="00933C94" w:rsidRDefault="00933C94"/>
    <w:sectPr w:rsidR="00933C94" w:rsidSect="00435F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F06B1"/>
    <w:multiLevelType w:val="hybridMultilevel"/>
    <w:tmpl w:val="CD2A5248"/>
    <w:lvl w:ilvl="0" w:tplc="189C753C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19"/>
    <w:rsid w:val="000D7A4E"/>
    <w:rsid w:val="00435F94"/>
    <w:rsid w:val="005C6419"/>
    <w:rsid w:val="0093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Зимкова Оксана Васильевна</dc:creator>
  <cp:lastModifiedBy>Зимкова Оксана Васильевна</cp:lastModifiedBy>
  <cp:revision>2</cp:revision>
  <dcterms:created xsi:type="dcterms:W3CDTF">2019-10-22T10:40:00Z</dcterms:created>
  <dcterms:modified xsi:type="dcterms:W3CDTF">2019-10-22T10:40:00Z</dcterms:modified>
</cp:coreProperties>
</file>